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899B" w14:textId="6D2E7EA3" w:rsidR="00D40179" w:rsidRPr="00D40179" w:rsidRDefault="00D87A02" w:rsidP="00D40179">
      <w:pPr>
        <w:spacing w:after="120"/>
        <w:rPr>
          <w:color w:val="7F7F7F" w:themeColor="text1" w:themeTint="80"/>
          <w:szCs w:val="18"/>
          <w:lang w:val="fi-FI"/>
        </w:rPr>
      </w:pPr>
      <w:r w:rsidRPr="00D40179">
        <w:rPr>
          <w:color w:val="7F7F7F" w:themeColor="text1" w:themeTint="80"/>
          <w:szCs w:val="18"/>
          <w:lang w:val="fi-FI"/>
        </w:rPr>
        <w:t xml:space="preserve">Tiedote </w:t>
      </w:r>
      <w:r w:rsidR="00A71853">
        <w:rPr>
          <w:color w:val="7F7F7F" w:themeColor="text1" w:themeTint="80"/>
          <w:szCs w:val="18"/>
          <w:lang w:val="fi-FI"/>
        </w:rPr>
        <w:t>14</w:t>
      </w:r>
      <w:r w:rsidR="00AF3418">
        <w:rPr>
          <w:color w:val="7F7F7F" w:themeColor="text1" w:themeTint="80"/>
          <w:szCs w:val="18"/>
          <w:lang w:val="fi-FI"/>
        </w:rPr>
        <w:t>.3</w:t>
      </w:r>
      <w:r w:rsidR="006E7E76" w:rsidRPr="00D40179">
        <w:rPr>
          <w:color w:val="7F7F7F" w:themeColor="text1" w:themeTint="80"/>
          <w:szCs w:val="18"/>
          <w:lang w:val="fi-FI"/>
        </w:rPr>
        <w:t>.</w:t>
      </w:r>
      <w:r w:rsidR="00E17655" w:rsidRPr="00D40179">
        <w:rPr>
          <w:color w:val="7F7F7F" w:themeColor="text1" w:themeTint="80"/>
          <w:szCs w:val="18"/>
          <w:lang w:val="fi-FI"/>
        </w:rPr>
        <w:t>2018</w:t>
      </w:r>
    </w:p>
    <w:p w14:paraId="34839FB0" w14:textId="23721116" w:rsidR="00D40179" w:rsidRPr="00D40179" w:rsidRDefault="00AF3418" w:rsidP="00D40179">
      <w:pPr>
        <w:pStyle w:val="Otsikko1"/>
        <w:rPr>
          <w:lang w:val="fi-FI"/>
        </w:rPr>
      </w:pPr>
      <w:proofErr w:type="spellStart"/>
      <w:r>
        <w:rPr>
          <w:lang w:val="fi-FI"/>
        </w:rPr>
        <w:t>Talentin</w:t>
      </w:r>
      <w:proofErr w:type="spellEnd"/>
      <w:r>
        <w:rPr>
          <w:lang w:val="fi-FI"/>
        </w:rPr>
        <w:t xml:space="preserve"> voima </w:t>
      </w:r>
      <w:r w:rsidR="00E62B22">
        <w:rPr>
          <w:lang w:val="fi-FI"/>
        </w:rPr>
        <w:t>-teos</w:t>
      </w:r>
      <w:r w:rsidR="00B45E04">
        <w:rPr>
          <w:lang w:val="fi-FI"/>
        </w:rPr>
        <w:t xml:space="preserve"> pohtii tulevaisuuden kirkon uusia </w:t>
      </w:r>
      <w:r w:rsidR="00E62B22">
        <w:rPr>
          <w:lang w:val="fi-FI"/>
        </w:rPr>
        <w:t xml:space="preserve">toimintatapoja </w:t>
      </w:r>
    </w:p>
    <w:p w14:paraId="360CED71" w14:textId="77777777" w:rsidR="00567C9B" w:rsidRPr="00567C9B" w:rsidRDefault="00567C9B" w:rsidP="00567C9B">
      <w:pPr>
        <w:rPr>
          <w:rFonts w:cs="Times New Roman"/>
          <w:b/>
          <w:noProof/>
          <w:szCs w:val="18"/>
          <w:lang w:val="fi-FI" w:eastAsia="fi-FI"/>
        </w:rPr>
      </w:pPr>
      <w:r w:rsidRPr="00567C9B">
        <w:rPr>
          <w:rFonts w:cs="Times New Roman"/>
          <w:b/>
          <w:bCs/>
          <w:noProof/>
          <w:szCs w:val="18"/>
          <w:lang w:val="fi-FI" w:eastAsia="fi-FI"/>
        </w:rPr>
        <w:t>Kirkon tulevaisuudesta puhuttaessa usein turhaan synkistellään. Kirkolla on paljon tehtävää ja valtavasti mahdollisuuksia. Talentin voima -teoksessa (Kirjapaja 2019) Laura Arikka ja Stiven Naatus pohtivat ja punnitsevat kirkon toiminnan uusia mahdollisuuksia. Miten kirkko voisi mennä sinne, missä ihmiset ovat, miten kirkko toimii kumppanina ja palvelijana ja miten kirkon työntekijä löytää ja säilyttää identiteettinsä?</w:t>
      </w:r>
    </w:p>
    <w:p w14:paraId="28FDE8A3" w14:textId="708B6FA0" w:rsidR="00567C9B" w:rsidRPr="00567C9B" w:rsidRDefault="00567C9B" w:rsidP="00567C9B">
      <w:pPr>
        <w:rPr>
          <w:rFonts w:cs="Times New Roman"/>
          <w:noProof/>
          <w:szCs w:val="18"/>
          <w:lang w:val="fi-FI" w:eastAsia="fi-FI"/>
        </w:rPr>
      </w:pPr>
      <w:r w:rsidRPr="00567C9B">
        <w:rPr>
          <w:rFonts w:cs="Times New Roman"/>
          <w:b/>
          <w:bCs/>
          <w:noProof/>
          <w:szCs w:val="18"/>
          <w:lang w:val="fi-FI" w:eastAsia="fi-FI"/>
        </w:rPr>
        <w:t>Talentin voima. Kirkon toiminnan uudet mahdollisuudet </w:t>
      </w:r>
      <w:r w:rsidRPr="00567C9B">
        <w:rPr>
          <w:rFonts w:cs="Times New Roman"/>
          <w:noProof/>
          <w:szCs w:val="18"/>
          <w:lang w:val="fi-FI" w:eastAsia="fi-FI"/>
        </w:rPr>
        <w:t>kertoo kirkon muuttuvasta toimintakulttuurista eri puolilta Suomea. Kirkon työlle on edelleen tilausta, mutta koska ihmiset eivät itse välttämättä enää hakeudu kirkkoon tai seurakunnan toimintaan, kirkon täytyy löytää tavat, joilla kohdata ja osallistaa ihmisiä. Teoksessa etsitään uuden suunnan avaimia ja tarjotaan samalla käytännöllisiä askeleita ja inspiraatiota kirkon työn uudistamiseksi.</w:t>
      </w:r>
    </w:p>
    <w:p w14:paraId="2FD26DDD" w14:textId="77777777" w:rsidR="00567C9B" w:rsidRPr="00567C9B" w:rsidRDefault="00567C9B" w:rsidP="00567C9B">
      <w:pPr>
        <w:rPr>
          <w:rFonts w:cs="Times New Roman"/>
          <w:noProof/>
          <w:szCs w:val="18"/>
          <w:lang w:val="fi-FI" w:eastAsia="fi-FI"/>
        </w:rPr>
      </w:pPr>
      <w:r w:rsidRPr="00567C9B">
        <w:rPr>
          <w:rFonts w:cs="Times New Roman"/>
          <w:noProof/>
          <w:szCs w:val="18"/>
          <w:lang w:val="fi-FI" w:eastAsia="fi-FI"/>
        </w:rPr>
        <w:t>”Se että mennään sinne missä ihmiset ovat, vaatii yllättävän paljon käytännön toimia, toimintakulttuurin muutosta, työntekijyyden muutosta ja johtajuutta, niin seurakunnissa kuin työntekijöiden työtavoissakin”, tekijät toteavat. On mietittävä, miten kirkon talentti pidetään liikkeessä muuttuvassa toimintaympäristössä. Miten kirkko toimii palvelijana ja kumppanina?</w:t>
      </w:r>
    </w:p>
    <w:p w14:paraId="36CD770D" w14:textId="77777777" w:rsidR="00567C9B" w:rsidRPr="00567C9B" w:rsidRDefault="00567C9B" w:rsidP="00567C9B">
      <w:pPr>
        <w:rPr>
          <w:rFonts w:cs="Times New Roman"/>
          <w:noProof/>
          <w:szCs w:val="18"/>
          <w:lang w:val="fi-FI" w:eastAsia="fi-FI"/>
        </w:rPr>
      </w:pPr>
      <w:r w:rsidRPr="00567C9B">
        <w:rPr>
          <w:rFonts w:cs="Times New Roman"/>
          <w:noProof/>
          <w:szCs w:val="18"/>
          <w:lang w:val="fi-FI" w:eastAsia="fi-FI"/>
        </w:rPr>
        <w:t>”Kaikkea toimintaa ei pidä keksiä itse, vaan kirkko voi liittyä siihen, mitä jo tapahtuu”, Laura Arikka ja Stiven Naatus toteavat. Toiminta johon liitytään voi olla diakonista, yhteiskunnallista tai monenlaista muuta. ”Olennaista on, että kirkko aktiivisesti etsii mahdollisuuksia yhteistyöhön.” Tulevaisuuden kirkon tulisi heidän mukaansa olla ulospäin suntautuva, tarvelähtöinen, näkyvä, kutsuva ja vahvan identiteetin omaava.</w:t>
      </w:r>
    </w:p>
    <w:p w14:paraId="035CF74E" w14:textId="77777777" w:rsidR="00567C9B" w:rsidRPr="00567C9B" w:rsidRDefault="00567C9B" w:rsidP="00567C9B">
      <w:pPr>
        <w:rPr>
          <w:rFonts w:cs="Times New Roman"/>
          <w:noProof/>
          <w:szCs w:val="18"/>
          <w:lang w:val="fi-FI" w:eastAsia="fi-FI"/>
        </w:rPr>
      </w:pPr>
      <w:r w:rsidRPr="00567C9B">
        <w:rPr>
          <w:rFonts w:cs="Times New Roman"/>
          <w:noProof/>
          <w:szCs w:val="18"/>
          <w:lang w:val="fi-FI" w:eastAsia="fi-FI"/>
        </w:rPr>
        <w:t>Käytännönläheisen teoksen tarkoitus on innostaa, inspiroida ja saada pohtimaan, miten kehittää seurakunnan työtä. Kirja puhuttelee seurakuntien resursseista päättäviä ja niitä, jotka pohtivat kirkon tulevaisuutta ja tehtävää yhteiskunnassamme.</w:t>
      </w:r>
    </w:p>
    <w:p w14:paraId="20882D0D" w14:textId="77777777" w:rsidR="00567C9B" w:rsidRPr="00567C9B" w:rsidRDefault="00567C9B" w:rsidP="00567C9B">
      <w:pPr>
        <w:rPr>
          <w:rFonts w:cs="Times New Roman"/>
          <w:noProof/>
          <w:szCs w:val="18"/>
          <w:lang w:val="fi-FI" w:eastAsia="fi-FI"/>
        </w:rPr>
      </w:pPr>
      <w:r w:rsidRPr="00567C9B">
        <w:rPr>
          <w:rFonts w:cs="Times New Roman"/>
          <w:bCs/>
          <w:noProof/>
          <w:szCs w:val="18"/>
          <w:lang w:val="fi-FI" w:eastAsia="fi-FI"/>
        </w:rPr>
        <w:t>Laura Arikka </w:t>
      </w:r>
      <w:r w:rsidRPr="00567C9B">
        <w:rPr>
          <w:rFonts w:cs="Times New Roman"/>
          <w:noProof/>
          <w:szCs w:val="18"/>
          <w:lang w:val="fi-FI" w:eastAsia="fi-FI"/>
        </w:rPr>
        <w:t>on pappi ja tohtorikoulutettava. Hän työskentelee Kirkkohallituksen ihmisoikeus- ja yhteisötyön asiantuntijana. Aiemmin Arikka on toiminut vapaaehtoisliikkeissä ja ihmisoikeustehtävissä sekä työskennellyt seurakunnassa ja oppilaitospappina. Hän on ollut kirjoittamassa teosta </w:t>
      </w:r>
      <w:r w:rsidRPr="00567C9B">
        <w:rPr>
          <w:rFonts w:cs="Times New Roman"/>
          <w:i/>
          <w:iCs/>
          <w:noProof/>
          <w:szCs w:val="18"/>
          <w:lang w:val="fi-FI" w:eastAsia="fi-FI"/>
        </w:rPr>
        <w:t>Elämä. Rakkaus. Kuolema.</w:t>
      </w:r>
      <w:r w:rsidRPr="00567C9B">
        <w:rPr>
          <w:rFonts w:cs="Times New Roman"/>
          <w:noProof/>
          <w:szCs w:val="18"/>
          <w:lang w:val="fi-FI" w:eastAsia="fi-FI"/>
        </w:rPr>
        <w:t> (2016).</w:t>
      </w:r>
      <w:r w:rsidRPr="00567C9B">
        <w:rPr>
          <w:rFonts w:cs="Times New Roman"/>
          <w:bCs/>
          <w:noProof/>
          <w:szCs w:val="18"/>
          <w:lang w:val="fi-FI" w:eastAsia="fi-FI"/>
        </w:rPr>
        <w:t> Stiven Naatus </w:t>
      </w:r>
      <w:r w:rsidRPr="00567C9B">
        <w:rPr>
          <w:rFonts w:cs="Times New Roman"/>
          <w:noProof/>
          <w:szCs w:val="18"/>
          <w:lang w:val="fi-FI" w:eastAsia="fi-FI"/>
        </w:rPr>
        <w:t>on pappi ja Kirkkohallituksen oppilaitosyhteistyön ja yhteisötyön asiantuntija. Hän on toiminut pitkään seurakuntapappina sekä työskennellyt oppilaitospappina, maahanmuuttajatyössä ja Kirkon Ulkomaanavun kansainvälisessä rauhanverkostossa.</w:t>
      </w:r>
    </w:p>
    <w:p w14:paraId="23350AAA" w14:textId="77777777" w:rsidR="00567C9B" w:rsidRPr="00567C9B" w:rsidRDefault="00567C9B" w:rsidP="00567C9B">
      <w:pPr>
        <w:rPr>
          <w:rFonts w:cs="Times New Roman"/>
          <w:noProof/>
          <w:szCs w:val="18"/>
          <w:lang w:val="fi-FI" w:eastAsia="fi-FI"/>
        </w:rPr>
      </w:pPr>
      <w:r w:rsidRPr="00567C9B">
        <w:rPr>
          <w:rFonts w:cs="Times New Roman"/>
          <w:noProof/>
          <w:szCs w:val="18"/>
          <w:lang w:val="fi-FI" w:eastAsia="fi-FI"/>
        </w:rPr>
        <w:t>Laura Arikka ja Stiven Naatus: Talentin voima. Kirkon toiminnan uudet mahdollisuudet. Kirjapaja 2018. 149 s. Kl 25. ISBN 978-952-288-937-9. Kansi Pinja Meretoja.</w:t>
      </w:r>
    </w:p>
    <w:p w14:paraId="44E6E56A" w14:textId="1E69482D" w:rsidR="00567C9B" w:rsidRPr="00567C9B" w:rsidRDefault="00567C9B" w:rsidP="00567C9B">
      <w:pPr>
        <w:rPr>
          <w:rFonts w:cs="Times New Roman"/>
          <w:b/>
          <w:noProof/>
          <w:szCs w:val="18"/>
          <w:lang w:val="fi-FI" w:eastAsia="fi-FI"/>
        </w:rPr>
      </w:pPr>
      <w:r w:rsidRPr="00567C9B">
        <w:rPr>
          <w:rFonts w:cs="Times New Roman"/>
          <w:b/>
          <w:bCs/>
          <w:noProof/>
          <w:szCs w:val="18"/>
          <w:lang w:val="fi-FI" w:eastAsia="fi-FI"/>
        </w:rPr>
        <w:t>Lisätietoja ja haastattelupyynnöt:</w:t>
      </w:r>
      <w:r w:rsidRPr="00567C9B">
        <w:rPr>
          <w:rFonts w:cs="Times New Roman"/>
          <w:b/>
          <w:noProof/>
          <w:szCs w:val="18"/>
          <w:lang w:val="fi-FI" w:eastAsia="fi-FI"/>
        </w:rPr>
        <w:t> </w:t>
      </w:r>
      <w:r w:rsidRPr="00567C9B">
        <w:rPr>
          <w:rFonts w:cs="Times New Roman"/>
          <w:b/>
          <w:noProof/>
          <w:szCs w:val="18"/>
          <w:lang w:val="fi-FI" w:eastAsia="fi-FI"/>
        </w:rPr>
        <w:br/>
        <w:t>Marja-Liisa Saraste | viestintäpäällikkö | p. 040 553 4757 | </w:t>
      </w:r>
      <w:hyperlink r:id="rId9" w:history="1">
        <w:r w:rsidRPr="00567C9B">
          <w:rPr>
            <w:rStyle w:val="Hyperlinkki"/>
            <w:rFonts w:cs="Times New Roman"/>
            <w:b/>
            <w:noProof/>
            <w:szCs w:val="18"/>
            <w:lang w:val="fi-FI" w:eastAsia="fi-FI"/>
          </w:rPr>
          <w:t>marja-liisa.saraste@kirjapaja.fi</w:t>
        </w:r>
      </w:hyperlink>
      <w:r w:rsidR="00217CD3">
        <w:rPr>
          <w:rFonts w:cs="Times New Roman"/>
          <w:b/>
          <w:noProof/>
          <w:szCs w:val="18"/>
          <w:lang w:val="fi-FI" w:eastAsia="fi-FI"/>
        </w:rPr>
        <w:t xml:space="preserve"> tai </w:t>
      </w:r>
      <w:bookmarkStart w:id="0" w:name="_GoBack"/>
      <w:bookmarkEnd w:id="0"/>
      <w:r w:rsidRPr="00567C9B">
        <w:rPr>
          <w:rFonts w:cs="Times New Roman"/>
          <w:b/>
          <w:noProof/>
          <w:szCs w:val="18"/>
          <w:lang w:val="fi-FI" w:eastAsia="fi-FI"/>
        </w:rPr>
        <w:t> </w:t>
      </w:r>
      <w:hyperlink r:id="rId10" w:history="1">
        <w:r w:rsidRPr="00567C9B">
          <w:rPr>
            <w:rStyle w:val="Hyperlinkki"/>
            <w:rFonts w:cs="Times New Roman"/>
            <w:b/>
            <w:noProof/>
            <w:szCs w:val="18"/>
            <w:lang w:val="fi-FI" w:eastAsia="fi-FI"/>
          </w:rPr>
          <w:t>laura.arikka@evl.fi</w:t>
        </w:r>
      </w:hyperlink>
      <w:r w:rsidRPr="00567C9B">
        <w:rPr>
          <w:rFonts w:cs="Times New Roman"/>
          <w:b/>
          <w:noProof/>
          <w:szCs w:val="18"/>
          <w:lang w:val="fi-FI" w:eastAsia="fi-FI"/>
        </w:rPr>
        <w:t>; </w:t>
      </w:r>
      <w:hyperlink r:id="rId11" w:history="1">
        <w:r w:rsidRPr="00567C9B">
          <w:rPr>
            <w:rStyle w:val="Hyperlinkki"/>
            <w:rFonts w:cs="Times New Roman"/>
            <w:b/>
            <w:noProof/>
            <w:szCs w:val="18"/>
            <w:lang w:val="fi-FI" w:eastAsia="fi-FI"/>
          </w:rPr>
          <w:t>stiven.natus@evl.fi</w:t>
        </w:r>
      </w:hyperlink>
    </w:p>
    <w:p w14:paraId="68FBDC30" w14:textId="77777777" w:rsidR="00567C9B" w:rsidRPr="00567C9B" w:rsidRDefault="00567C9B" w:rsidP="00567C9B">
      <w:pPr>
        <w:rPr>
          <w:rFonts w:cs="Times New Roman"/>
          <w:b/>
          <w:noProof/>
          <w:szCs w:val="18"/>
          <w:lang w:val="fi-FI" w:eastAsia="fi-FI"/>
        </w:rPr>
      </w:pPr>
      <w:r w:rsidRPr="00567C9B">
        <w:rPr>
          <w:rFonts w:cs="Times New Roman"/>
          <w:b/>
          <w:bCs/>
          <w:noProof/>
          <w:szCs w:val="18"/>
          <w:lang w:val="fi-FI" w:eastAsia="fi-FI"/>
        </w:rPr>
        <w:t>Arvostelukappale- ja kuvapyynnöt:</w:t>
      </w:r>
      <w:r w:rsidRPr="00567C9B">
        <w:rPr>
          <w:rFonts w:cs="Times New Roman"/>
          <w:b/>
          <w:noProof/>
          <w:szCs w:val="18"/>
          <w:lang w:val="fi-FI" w:eastAsia="fi-FI"/>
        </w:rPr>
        <w:t> Minna Vatja | mediakoordinaattori | </w:t>
      </w:r>
      <w:hyperlink r:id="rId12" w:history="1">
        <w:r w:rsidRPr="00567C9B">
          <w:rPr>
            <w:rStyle w:val="Hyperlinkki"/>
            <w:rFonts w:cs="Times New Roman"/>
            <w:b/>
            <w:noProof/>
            <w:szCs w:val="18"/>
            <w:lang w:val="fi-FI" w:eastAsia="fi-FI"/>
          </w:rPr>
          <w:t>minna.vatja@kirjapaja.fi</w:t>
        </w:r>
      </w:hyperlink>
    </w:p>
    <w:p w14:paraId="0D8A8423" w14:textId="77777777" w:rsidR="00E62B22" w:rsidRPr="00D40179" w:rsidRDefault="00E62B22" w:rsidP="00F52843">
      <w:pPr>
        <w:rPr>
          <w:szCs w:val="18"/>
          <w:lang w:val="fi-FI"/>
        </w:rPr>
      </w:pPr>
    </w:p>
    <w:sectPr w:rsidR="00E62B22" w:rsidRPr="00D40179" w:rsidSect="000B6339">
      <w:headerReference w:type="default" r:id="rId13"/>
      <w:footerReference w:type="default" r:id="rId14"/>
      <w:pgSz w:w="11900" w:h="16840"/>
      <w:pgMar w:top="2977" w:right="845" w:bottom="851" w:left="1134" w:header="2268" w:footer="3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0FF2" w14:textId="77777777" w:rsidR="00567C9B" w:rsidRDefault="00567C9B" w:rsidP="000B2D45">
      <w:r>
        <w:separator/>
      </w:r>
    </w:p>
  </w:endnote>
  <w:endnote w:type="continuationSeparator" w:id="0">
    <w:p w14:paraId="4068E458" w14:textId="77777777" w:rsidR="00567C9B" w:rsidRDefault="00567C9B" w:rsidP="000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thamRounded-Medium">
    <w:altName w:val="Cambria"/>
    <w:panose1 w:val="00000000000000000000"/>
    <w:charset w:val="4D"/>
    <w:family w:val="auto"/>
    <w:notTrueType/>
    <w:pitch w:val="default"/>
    <w:sig w:usb0="00000003" w:usb1="00000000" w:usb2="00000000" w:usb3="00000000" w:csb0="00000001" w:csb1="00000000"/>
  </w:font>
  <w:font w:name="GothamRounded-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96E7" w14:textId="77777777" w:rsidR="00567C9B" w:rsidRDefault="00567C9B" w:rsidP="000B6339">
    <w:pPr>
      <w:pStyle w:val="BasicParagraph"/>
      <w:rPr>
        <w:rFonts w:ascii="Verdana" w:hAnsi="Verdana" w:cs="GothamRounded-Medium"/>
        <w:b/>
        <w:spacing w:val="3"/>
        <w:sz w:val="14"/>
        <w:szCs w:val="14"/>
      </w:rPr>
    </w:pPr>
  </w:p>
  <w:p w14:paraId="67D51AEB" w14:textId="77777777" w:rsidR="00567C9B" w:rsidRPr="005C1063" w:rsidRDefault="00567C9B" w:rsidP="002F5288">
    <w:pPr>
      <w:pStyle w:val="BasicParagraph"/>
      <w:jc w:val="center"/>
      <w:rPr>
        <w:rFonts w:ascii="Verdana" w:hAnsi="Verdana" w:cs="GothamRounded-Medium"/>
        <w:b/>
        <w:spacing w:val="3"/>
        <w:sz w:val="14"/>
        <w:szCs w:val="14"/>
        <w:lang w:val="fi-FI"/>
      </w:rPr>
    </w:pPr>
    <w:r w:rsidRPr="005C1063">
      <w:rPr>
        <w:rFonts w:ascii="Verdana" w:hAnsi="Verdana" w:cs="GothamRounded-Medium"/>
        <w:b/>
        <w:spacing w:val="3"/>
        <w:sz w:val="14"/>
        <w:szCs w:val="14"/>
        <w:lang w:val="fi-FI"/>
      </w:rPr>
      <w:t>Lasten Keskus ja Kirjapaja Oy</w:t>
    </w:r>
  </w:p>
  <w:p w14:paraId="7576A513" w14:textId="77777777" w:rsidR="00567C9B" w:rsidRPr="001F6AD2" w:rsidRDefault="00567C9B" w:rsidP="002F5288">
    <w:pPr>
      <w:pStyle w:val="BasicParagraph"/>
      <w:jc w:val="center"/>
      <w:rPr>
        <w:rFonts w:ascii="Verdana" w:hAnsi="Verdana" w:cs="GothamRounded-Light"/>
        <w:b/>
        <w:spacing w:val="3"/>
        <w:sz w:val="14"/>
        <w:szCs w:val="14"/>
        <w:lang w:val="fi-FI"/>
      </w:rPr>
    </w:pPr>
    <w:r w:rsidRPr="001F6AD2">
      <w:rPr>
        <w:rFonts w:ascii="Verdana" w:hAnsi="Verdana" w:cs="GothamRounded-Light"/>
        <w:spacing w:val="3"/>
        <w:sz w:val="14"/>
        <w:szCs w:val="14"/>
        <w:lang w:val="fi-FI"/>
      </w:rPr>
      <w:t xml:space="preserve">Itälahdenkatu 27 A </w:t>
    </w:r>
    <w:r w:rsidRPr="001F6AD2">
      <w:rPr>
        <w:rFonts w:ascii="Verdana" w:hAnsi="Verdana" w:cs="GothamRounded-Light"/>
        <w:color w:val="B5CA4A"/>
        <w:spacing w:val="4"/>
        <w:position w:val="1"/>
        <w:sz w:val="22"/>
        <w:szCs w:val="22"/>
        <w:lang w:val="fi-FI"/>
      </w:rPr>
      <w:t>•</w:t>
    </w:r>
    <w:r w:rsidRPr="001F6AD2">
      <w:rPr>
        <w:rFonts w:ascii="Verdana" w:hAnsi="Verdana" w:cs="GothamRounded-Light"/>
        <w:spacing w:val="3"/>
        <w:sz w:val="14"/>
        <w:szCs w:val="14"/>
        <w:lang w:val="fi-FI"/>
      </w:rPr>
      <w:t xml:space="preserve"> 00210 Helsinki </w:t>
    </w:r>
    <w:r w:rsidRPr="001F6AD2">
      <w:rPr>
        <w:rFonts w:ascii="Verdana" w:hAnsi="Verdana" w:cs="GothamRounded-Light"/>
        <w:color w:val="DE941B"/>
        <w:spacing w:val="4"/>
        <w:position w:val="1"/>
        <w:sz w:val="22"/>
        <w:szCs w:val="22"/>
        <w:lang w:val="fi-FI"/>
      </w:rPr>
      <w:t>•</w:t>
    </w:r>
    <w:r w:rsidRPr="001F6AD2">
      <w:rPr>
        <w:rFonts w:ascii="Verdana" w:hAnsi="Verdana" w:cs="GothamRounded-Light"/>
        <w:spacing w:val="3"/>
        <w:sz w:val="14"/>
        <w:szCs w:val="14"/>
        <w:lang w:val="fi-FI"/>
      </w:rPr>
      <w:t xml:space="preserve"> +358 (0)9 6877 450 </w:t>
    </w:r>
    <w:r w:rsidRPr="001F6AD2">
      <w:rPr>
        <w:rFonts w:ascii="Verdana" w:hAnsi="Verdana" w:cs="GothamRounded-Light"/>
        <w:color w:val="34A1DE"/>
        <w:spacing w:val="4"/>
        <w:position w:val="1"/>
        <w:sz w:val="22"/>
        <w:szCs w:val="22"/>
        <w:lang w:val="fi-FI"/>
      </w:rPr>
      <w:t>•</w:t>
    </w:r>
    <w:r w:rsidRPr="001F6AD2">
      <w:rPr>
        <w:rFonts w:ascii="Verdana" w:hAnsi="Verdana" w:cs="GothamRounded-Light"/>
        <w:spacing w:val="3"/>
        <w:sz w:val="14"/>
        <w:szCs w:val="14"/>
        <w:lang w:val="fi-FI"/>
      </w:rPr>
      <w:t xml:space="preserve"> kirjapaja.fi </w:t>
    </w:r>
    <w:r w:rsidRPr="001F6AD2">
      <w:rPr>
        <w:rFonts w:ascii="Verdana" w:hAnsi="Verdana" w:cs="GothamRounded-Light"/>
        <w:color w:val="C3004E"/>
        <w:spacing w:val="4"/>
        <w:position w:val="1"/>
        <w:sz w:val="22"/>
        <w:szCs w:val="22"/>
        <w:lang w:val="fi-FI"/>
      </w:rPr>
      <w:t>•</w:t>
    </w:r>
    <w:r w:rsidRPr="001F6AD2">
      <w:rPr>
        <w:rFonts w:ascii="Verdana" w:hAnsi="Verdana" w:cs="GothamRounded-Light"/>
        <w:spacing w:val="3"/>
        <w:sz w:val="14"/>
        <w:szCs w:val="14"/>
        <w:lang w:val="fi-FI"/>
      </w:rPr>
      <w:t xml:space="preserve"> lastenkeskus.fi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B61A" w14:textId="77777777" w:rsidR="00567C9B" w:rsidRDefault="00567C9B" w:rsidP="000B2D45">
      <w:r>
        <w:separator/>
      </w:r>
    </w:p>
  </w:footnote>
  <w:footnote w:type="continuationSeparator" w:id="0">
    <w:p w14:paraId="3FBC88D0" w14:textId="77777777" w:rsidR="00567C9B" w:rsidRDefault="00567C9B" w:rsidP="000B2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2C21" w14:textId="77777777" w:rsidR="00567C9B" w:rsidRDefault="00567C9B">
    <w:pPr>
      <w:pStyle w:val="Yltunniste"/>
    </w:pPr>
    <w:r w:rsidRPr="000B2D45">
      <w:rPr>
        <w:noProof/>
        <w:lang w:eastAsia="fi-FI"/>
      </w:rPr>
      <w:drawing>
        <wp:anchor distT="0" distB="0" distL="114300" distR="114300" simplePos="0" relativeHeight="251659264" behindDoc="0" locked="0" layoutInCell="1" allowOverlap="1" wp14:anchorId="3845570C" wp14:editId="57293E5A">
          <wp:simplePos x="0" y="0"/>
          <wp:positionH relativeFrom="page">
            <wp:posOffset>5520690</wp:posOffset>
          </wp:positionH>
          <wp:positionV relativeFrom="page">
            <wp:posOffset>455295</wp:posOffset>
          </wp:positionV>
          <wp:extent cx="1518285" cy="1092200"/>
          <wp:effectExtent l="0" t="0" r="5715" b="0"/>
          <wp:wrapThrough wrapText="bothSides">
            <wp:wrapPolygon edited="0">
              <wp:start x="0" y="0"/>
              <wp:lineTo x="0" y="21098"/>
              <wp:lineTo x="21320" y="21098"/>
              <wp:lineTo x="213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ältöä elämään.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285" cy="1092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76DD"/>
    <w:multiLevelType w:val="hybridMultilevel"/>
    <w:tmpl w:val="9EA843A2"/>
    <w:lvl w:ilvl="0" w:tplc="6D40BA60">
      <w:start w:val="1"/>
      <w:numFmt w:val="bullet"/>
      <w:lvlText w:val=""/>
      <w:lvlJc w:val="left"/>
      <w:pPr>
        <w:tabs>
          <w:tab w:val="num" w:pos="567"/>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9"/>
    <w:docVar w:name="OpenInPublishingView" w:val="0"/>
  </w:docVars>
  <w:rsids>
    <w:rsidRoot w:val="00F45B85"/>
    <w:rsid w:val="00012C76"/>
    <w:rsid w:val="00071580"/>
    <w:rsid w:val="00091EC4"/>
    <w:rsid w:val="000B2D45"/>
    <w:rsid w:val="000B6339"/>
    <w:rsid w:val="000C4F00"/>
    <w:rsid w:val="000F4B1C"/>
    <w:rsid w:val="000F73B8"/>
    <w:rsid w:val="001324E3"/>
    <w:rsid w:val="00157D3C"/>
    <w:rsid w:val="001F5407"/>
    <w:rsid w:val="001F6AD2"/>
    <w:rsid w:val="002125C9"/>
    <w:rsid w:val="00217CD3"/>
    <w:rsid w:val="002325A2"/>
    <w:rsid w:val="002359EA"/>
    <w:rsid w:val="00251C8F"/>
    <w:rsid w:val="00261BA8"/>
    <w:rsid w:val="00264B09"/>
    <w:rsid w:val="002C162B"/>
    <w:rsid w:val="002C3087"/>
    <w:rsid w:val="002C7A6A"/>
    <w:rsid w:val="002D06A7"/>
    <w:rsid w:val="002E4D30"/>
    <w:rsid w:val="002F5288"/>
    <w:rsid w:val="00331B28"/>
    <w:rsid w:val="00340D16"/>
    <w:rsid w:val="003628FB"/>
    <w:rsid w:val="00373EBB"/>
    <w:rsid w:val="00375A26"/>
    <w:rsid w:val="00383E74"/>
    <w:rsid w:val="003968A2"/>
    <w:rsid w:val="003C1E3A"/>
    <w:rsid w:val="003D4114"/>
    <w:rsid w:val="003E0938"/>
    <w:rsid w:val="003F41F0"/>
    <w:rsid w:val="00414B50"/>
    <w:rsid w:val="00424091"/>
    <w:rsid w:val="00425052"/>
    <w:rsid w:val="00475587"/>
    <w:rsid w:val="004A24D9"/>
    <w:rsid w:val="00517353"/>
    <w:rsid w:val="00520E13"/>
    <w:rsid w:val="00535069"/>
    <w:rsid w:val="0053589E"/>
    <w:rsid w:val="0054248F"/>
    <w:rsid w:val="005546D2"/>
    <w:rsid w:val="005571DB"/>
    <w:rsid w:val="00563F99"/>
    <w:rsid w:val="00567C9B"/>
    <w:rsid w:val="00587CD9"/>
    <w:rsid w:val="005B75B7"/>
    <w:rsid w:val="005C1063"/>
    <w:rsid w:val="005C5ED1"/>
    <w:rsid w:val="005D45F7"/>
    <w:rsid w:val="005E719A"/>
    <w:rsid w:val="005F7FC2"/>
    <w:rsid w:val="00610C44"/>
    <w:rsid w:val="006230E1"/>
    <w:rsid w:val="00640254"/>
    <w:rsid w:val="00666943"/>
    <w:rsid w:val="00672CD4"/>
    <w:rsid w:val="006862A2"/>
    <w:rsid w:val="00694519"/>
    <w:rsid w:val="006A510C"/>
    <w:rsid w:val="006B60A3"/>
    <w:rsid w:val="006E7E76"/>
    <w:rsid w:val="006F4078"/>
    <w:rsid w:val="006F63D7"/>
    <w:rsid w:val="00704BF6"/>
    <w:rsid w:val="00710F19"/>
    <w:rsid w:val="0072093A"/>
    <w:rsid w:val="00740699"/>
    <w:rsid w:val="00763CF5"/>
    <w:rsid w:val="00781EAD"/>
    <w:rsid w:val="00797315"/>
    <w:rsid w:val="007B3F68"/>
    <w:rsid w:val="007F391A"/>
    <w:rsid w:val="00836500"/>
    <w:rsid w:val="00857A86"/>
    <w:rsid w:val="00863DA7"/>
    <w:rsid w:val="00867667"/>
    <w:rsid w:val="008932F0"/>
    <w:rsid w:val="008A4D7C"/>
    <w:rsid w:val="008E7A89"/>
    <w:rsid w:val="00920C8D"/>
    <w:rsid w:val="009258DB"/>
    <w:rsid w:val="00931FE9"/>
    <w:rsid w:val="00940707"/>
    <w:rsid w:val="00944E7B"/>
    <w:rsid w:val="00946815"/>
    <w:rsid w:val="00970F1A"/>
    <w:rsid w:val="0098516B"/>
    <w:rsid w:val="009A0A39"/>
    <w:rsid w:val="009B56F2"/>
    <w:rsid w:val="009C0C5E"/>
    <w:rsid w:val="009D1C15"/>
    <w:rsid w:val="00A046FF"/>
    <w:rsid w:val="00A263DD"/>
    <w:rsid w:val="00A70A06"/>
    <w:rsid w:val="00A71853"/>
    <w:rsid w:val="00A735F8"/>
    <w:rsid w:val="00A97DAC"/>
    <w:rsid w:val="00AA0F24"/>
    <w:rsid w:val="00AD4187"/>
    <w:rsid w:val="00AF3418"/>
    <w:rsid w:val="00AF3963"/>
    <w:rsid w:val="00B45E04"/>
    <w:rsid w:val="00B82733"/>
    <w:rsid w:val="00B97681"/>
    <w:rsid w:val="00BC65CD"/>
    <w:rsid w:val="00BD41E1"/>
    <w:rsid w:val="00BE6D59"/>
    <w:rsid w:val="00C20B57"/>
    <w:rsid w:val="00C315F2"/>
    <w:rsid w:val="00C40A96"/>
    <w:rsid w:val="00C46750"/>
    <w:rsid w:val="00C67C7B"/>
    <w:rsid w:val="00CF0574"/>
    <w:rsid w:val="00D21B68"/>
    <w:rsid w:val="00D32A01"/>
    <w:rsid w:val="00D33E79"/>
    <w:rsid w:val="00D40179"/>
    <w:rsid w:val="00D86978"/>
    <w:rsid w:val="00D87A02"/>
    <w:rsid w:val="00D917C4"/>
    <w:rsid w:val="00DA0AF5"/>
    <w:rsid w:val="00DA177E"/>
    <w:rsid w:val="00DD2FDF"/>
    <w:rsid w:val="00DD5CF1"/>
    <w:rsid w:val="00E026A1"/>
    <w:rsid w:val="00E100A5"/>
    <w:rsid w:val="00E17655"/>
    <w:rsid w:val="00E305EF"/>
    <w:rsid w:val="00E36EAD"/>
    <w:rsid w:val="00E36F8D"/>
    <w:rsid w:val="00E55C75"/>
    <w:rsid w:val="00E62B22"/>
    <w:rsid w:val="00EA1FD3"/>
    <w:rsid w:val="00EE7AFC"/>
    <w:rsid w:val="00EF05AD"/>
    <w:rsid w:val="00EF7743"/>
    <w:rsid w:val="00F45B85"/>
    <w:rsid w:val="00F52843"/>
    <w:rsid w:val="00F7594B"/>
    <w:rsid w:val="00FB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E1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0707"/>
    <w:pPr>
      <w:spacing w:after="160" w:line="276" w:lineRule="auto"/>
    </w:pPr>
    <w:rPr>
      <w:rFonts w:ascii="Verdana" w:hAnsi="Verdana"/>
      <w:sz w:val="18"/>
    </w:rPr>
  </w:style>
  <w:style w:type="paragraph" w:styleId="Otsikko1">
    <w:name w:val="heading 1"/>
    <w:basedOn w:val="Normaali"/>
    <w:next w:val="Normaali"/>
    <w:link w:val="Otsikko1Merkki"/>
    <w:uiPriority w:val="9"/>
    <w:qFormat/>
    <w:rsid w:val="00D40179"/>
    <w:pPr>
      <w:keepNext/>
      <w:keepLines/>
      <w:spacing w:before="240" w:after="320" w:line="240" w:lineRule="auto"/>
      <w:outlineLvl w:val="0"/>
    </w:pPr>
    <w:rPr>
      <w:rFonts w:eastAsiaTheme="majorEastAsia" w:cstheme="majorBidi"/>
      <w:bCs/>
      <w:sz w:val="24"/>
      <w:szCs w:val="32"/>
    </w:rPr>
  </w:style>
  <w:style w:type="paragraph" w:styleId="Otsikko2">
    <w:name w:val="heading 2"/>
    <w:basedOn w:val="Normaali"/>
    <w:next w:val="Normaali"/>
    <w:link w:val="Otsikko2Merkki"/>
    <w:uiPriority w:val="9"/>
    <w:unhideWhenUsed/>
    <w:qFormat/>
    <w:rsid w:val="0054248F"/>
    <w:pPr>
      <w:keepNext/>
      <w:keepLines/>
      <w:spacing w:before="200" w:after="120" w:line="240" w:lineRule="auto"/>
      <w:outlineLvl w:val="1"/>
    </w:pPr>
    <w:rPr>
      <w:rFonts w:eastAsiaTheme="majorEastAsia" w:cstheme="majorBidi"/>
      <w:b/>
      <w:bCs/>
      <w:sz w:val="20"/>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p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p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iPriority w:val="99"/>
    <w:unhideWhenUsed/>
    <w:rsid w:val="003968A2"/>
    <w:rPr>
      <w:color w:val="0000FF" w:themeColor="hyperlink"/>
      <w:u w:val="single"/>
    </w:rPr>
  </w:style>
  <w:style w:type="character" w:customStyle="1" w:styleId="Otsikko2Merkki">
    <w:name w:val="Otsikko 2 Merkki"/>
    <w:basedOn w:val="Kappaleenoletusfontti"/>
    <w:link w:val="Otsikko2"/>
    <w:uiPriority w:val="9"/>
    <w:rsid w:val="0054248F"/>
    <w:rPr>
      <w:rFonts w:ascii="Verdana" w:eastAsiaTheme="majorEastAsia" w:hAnsi="Verdana" w:cstheme="majorBidi"/>
      <w:b/>
      <w:bCs/>
      <w:sz w:val="20"/>
      <w:szCs w:val="26"/>
    </w:rPr>
  </w:style>
  <w:style w:type="character" w:customStyle="1" w:styleId="Otsikko1Merkki">
    <w:name w:val="Otsikko 1 Merkki"/>
    <w:basedOn w:val="Kappaleenoletusfontti"/>
    <w:link w:val="Otsikko1"/>
    <w:uiPriority w:val="9"/>
    <w:rsid w:val="00D40179"/>
    <w:rPr>
      <w:rFonts w:ascii="Verdana" w:eastAsiaTheme="majorEastAsia" w:hAnsi="Verdana" w:cstheme="majorBidi"/>
      <w:bCs/>
      <w:szCs w:val="32"/>
    </w:rPr>
  </w:style>
  <w:style w:type="character" w:styleId="AvattuHyperlinkki">
    <w:name w:val="FollowedHyperlink"/>
    <w:basedOn w:val="Kappaleenoletusfontti"/>
    <w:uiPriority w:val="99"/>
    <w:semiHidden/>
    <w:unhideWhenUsed/>
    <w:rsid w:val="00640254"/>
    <w:rPr>
      <w:color w:val="800080" w:themeColor="followedHyperlink"/>
      <w:u w:val="single"/>
    </w:rPr>
  </w:style>
  <w:style w:type="paragraph" w:customStyle="1" w:styleId="p1">
    <w:name w:val="p1"/>
    <w:basedOn w:val="Normaali"/>
    <w:rsid w:val="00071580"/>
    <w:pPr>
      <w:spacing w:after="0" w:line="240" w:lineRule="auto"/>
      <w:ind w:left="180"/>
    </w:pPr>
    <w:rPr>
      <w:rFonts w:ascii="Arial" w:eastAsia="Times New Roman" w:hAnsi="Arial" w:cs="Arial"/>
      <w:szCs w:val="18"/>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40707"/>
    <w:pPr>
      <w:spacing w:after="160" w:line="276" w:lineRule="auto"/>
    </w:pPr>
    <w:rPr>
      <w:rFonts w:ascii="Verdana" w:hAnsi="Verdana"/>
      <w:sz w:val="18"/>
    </w:rPr>
  </w:style>
  <w:style w:type="paragraph" w:styleId="Otsikko1">
    <w:name w:val="heading 1"/>
    <w:basedOn w:val="Normaali"/>
    <w:next w:val="Normaali"/>
    <w:link w:val="Otsikko1Merkki"/>
    <w:uiPriority w:val="9"/>
    <w:qFormat/>
    <w:rsid w:val="00D40179"/>
    <w:pPr>
      <w:keepNext/>
      <w:keepLines/>
      <w:spacing w:before="240" w:after="320" w:line="240" w:lineRule="auto"/>
      <w:outlineLvl w:val="0"/>
    </w:pPr>
    <w:rPr>
      <w:rFonts w:eastAsiaTheme="majorEastAsia" w:cstheme="majorBidi"/>
      <w:bCs/>
      <w:sz w:val="24"/>
      <w:szCs w:val="32"/>
    </w:rPr>
  </w:style>
  <w:style w:type="paragraph" w:styleId="Otsikko2">
    <w:name w:val="heading 2"/>
    <w:basedOn w:val="Normaali"/>
    <w:next w:val="Normaali"/>
    <w:link w:val="Otsikko2Merkki"/>
    <w:uiPriority w:val="9"/>
    <w:unhideWhenUsed/>
    <w:qFormat/>
    <w:rsid w:val="0054248F"/>
    <w:pPr>
      <w:keepNext/>
      <w:keepLines/>
      <w:spacing w:before="200" w:after="120" w:line="240" w:lineRule="auto"/>
      <w:outlineLvl w:val="1"/>
    </w:pPr>
    <w:rPr>
      <w:rFonts w:eastAsiaTheme="majorEastAsia" w:cstheme="majorBidi"/>
      <w:b/>
      <w:bCs/>
      <w:sz w:val="20"/>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0B2D45"/>
    <w:pPr>
      <w:tabs>
        <w:tab w:val="center" w:pos="4320"/>
        <w:tab w:val="right" w:pos="8640"/>
      </w:tabs>
    </w:pPr>
  </w:style>
  <w:style w:type="character" w:customStyle="1" w:styleId="YltunnisteMerkki">
    <w:name w:val="Ylätunniste Merkki"/>
    <w:basedOn w:val="Kappaleenoletusfontti"/>
    <w:link w:val="Yltunniste"/>
    <w:uiPriority w:val="99"/>
    <w:rsid w:val="000B2D45"/>
  </w:style>
  <w:style w:type="paragraph" w:styleId="Alatunniste">
    <w:name w:val="footer"/>
    <w:basedOn w:val="Normaali"/>
    <w:link w:val="AlatunnisteMerkki"/>
    <w:uiPriority w:val="99"/>
    <w:unhideWhenUsed/>
    <w:rsid w:val="000B2D45"/>
    <w:pPr>
      <w:tabs>
        <w:tab w:val="center" w:pos="4320"/>
        <w:tab w:val="right" w:pos="8640"/>
      </w:tabs>
    </w:pPr>
  </w:style>
  <w:style w:type="character" w:customStyle="1" w:styleId="AlatunnisteMerkki">
    <w:name w:val="Alatunniste Merkki"/>
    <w:basedOn w:val="Kappaleenoletusfontti"/>
    <w:link w:val="Alatunniste"/>
    <w:uiPriority w:val="99"/>
    <w:rsid w:val="000B2D45"/>
  </w:style>
  <w:style w:type="character" w:styleId="Sivunumero">
    <w:name w:val="page number"/>
    <w:basedOn w:val="Kappaleenoletusfontti"/>
    <w:uiPriority w:val="99"/>
    <w:semiHidden/>
    <w:unhideWhenUsed/>
    <w:rsid w:val="000B2D45"/>
  </w:style>
  <w:style w:type="paragraph" w:styleId="Seliteteksti">
    <w:name w:val="Balloon Text"/>
    <w:basedOn w:val="Normaali"/>
    <w:link w:val="SelitetekstiMerkki"/>
    <w:uiPriority w:val="99"/>
    <w:semiHidden/>
    <w:unhideWhenUsed/>
    <w:rsid w:val="00920C8D"/>
    <w:rPr>
      <w:rFonts w:ascii="Lucida Grande" w:hAnsi="Lucida Grande" w:cs="Lucida Grande"/>
      <w:szCs w:val="18"/>
    </w:rPr>
  </w:style>
  <w:style w:type="character" w:customStyle="1" w:styleId="SelitetekstiMerkki">
    <w:name w:val="Seliteteksti Merkki"/>
    <w:basedOn w:val="Kappaleenoletusfontti"/>
    <w:link w:val="Seliteteksti"/>
    <w:uiPriority w:val="99"/>
    <w:semiHidden/>
    <w:rsid w:val="00920C8D"/>
    <w:rPr>
      <w:rFonts w:ascii="Lucida Grande" w:hAnsi="Lucida Grande" w:cs="Lucida Grande"/>
      <w:sz w:val="18"/>
      <w:szCs w:val="18"/>
    </w:rPr>
  </w:style>
  <w:style w:type="paragraph" w:customStyle="1" w:styleId="BasicParagraph">
    <w:name w:val="[Basic Paragraph]"/>
    <w:basedOn w:val="Normaali"/>
    <w:uiPriority w:val="99"/>
    <w:rsid w:val="000F4B1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iPriority w:val="99"/>
    <w:unhideWhenUsed/>
    <w:rsid w:val="003968A2"/>
    <w:rPr>
      <w:color w:val="0000FF" w:themeColor="hyperlink"/>
      <w:u w:val="single"/>
    </w:rPr>
  </w:style>
  <w:style w:type="character" w:customStyle="1" w:styleId="Otsikko2Merkki">
    <w:name w:val="Otsikko 2 Merkki"/>
    <w:basedOn w:val="Kappaleenoletusfontti"/>
    <w:link w:val="Otsikko2"/>
    <w:uiPriority w:val="9"/>
    <w:rsid w:val="0054248F"/>
    <w:rPr>
      <w:rFonts w:ascii="Verdana" w:eastAsiaTheme="majorEastAsia" w:hAnsi="Verdana" w:cstheme="majorBidi"/>
      <w:b/>
      <w:bCs/>
      <w:sz w:val="20"/>
      <w:szCs w:val="26"/>
    </w:rPr>
  </w:style>
  <w:style w:type="character" w:customStyle="1" w:styleId="Otsikko1Merkki">
    <w:name w:val="Otsikko 1 Merkki"/>
    <w:basedOn w:val="Kappaleenoletusfontti"/>
    <w:link w:val="Otsikko1"/>
    <w:uiPriority w:val="9"/>
    <w:rsid w:val="00D40179"/>
    <w:rPr>
      <w:rFonts w:ascii="Verdana" w:eastAsiaTheme="majorEastAsia" w:hAnsi="Verdana" w:cstheme="majorBidi"/>
      <w:bCs/>
      <w:szCs w:val="32"/>
    </w:rPr>
  </w:style>
  <w:style w:type="character" w:styleId="AvattuHyperlinkki">
    <w:name w:val="FollowedHyperlink"/>
    <w:basedOn w:val="Kappaleenoletusfontti"/>
    <w:uiPriority w:val="99"/>
    <w:semiHidden/>
    <w:unhideWhenUsed/>
    <w:rsid w:val="00640254"/>
    <w:rPr>
      <w:color w:val="800080" w:themeColor="followedHyperlink"/>
      <w:u w:val="single"/>
    </w:rPr>
  </w:style>
  <w:style w:type="paragraph" w:customStyle="1" w:styleId="p1">
    <w:name w:val="p1"/>
    <w:basedOn w:val="Normaali"/>
    <w:rsid w:val="00071580"/>
    <w:pPr>
      <w:spacing w:after="0" w:line="240" w:lineRule="auto"/>
      <w:ind w:left="180"/>
    </w:pPr>
    <w:rPr>
      <w:rFonts w:ascii="Arial" w:eastAsia="Times New Roman" w:hAnsi="Arial" w:cs="Arial"/>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044">
      <w:bodyDiv w:val="1"/>
      <w:marLeft w:val="0"/>
      <w:marRight w:val="0"/>
      <w:marTop w:val="0"/>
      <w:marBottom w:val="0"/>
      <w:divBdr>
        <w:top w:val="none" w:sz="0" w:space="0" w:color="auto"/>
        <w:left w:val="none" w:sz="0" w:space="0" w:color="auto"/>
        <w:bottom w:val="none" w:sz="0" w:space="0" w:color="auto"/>
        <w:right w:val="none" w:sz="0" w:space="0" w:color="auto"/>
      </w:divBdr>
    </w:div>
    <w:div w:id="120003960">
      <w:bodyDiv w:val="1"/>
      <w:marLeft w:val="0"/>
      <w:marRight w:val="0"/>
      <w:marTop w:val="0"/>
      <w:marBottom w:val="0"/>
      <w:divBdr>
        <w:top w:val="none" w:sz="0" w:space="0" w:color="auto"/>
        <w:left w:val="none" w:sz="0" w:space="0" w:color="auto"/>
        <w:bottom w:val="none" w:sz="0" w:space="0" w:color="auto"/>
        <w:right w:val="none" w:sz="0" w:space="0" w:color="auto"/>
      </w:divBdr>
    </w:div>
    <w:div w:id="136843526">
      <w:bodyDiv w:val="1"/>
      <w:marLeft w:val="0"/>
      <w:marRight w:val="0"/>
      <w:marTop w:val="0"/>
      <w:marBottom w:val="0"/>
      <w:divBdr>
        <w:top w:val="none" w:sz="0" w:space="0" w:color="auto"/>
        <w:left w:val="none" w:sz="0" w:space="0" w:color="auto"/>
        <w:bottom w:val="none" w:sz="0" w:space="0" w:color="auto"/>
        <w:right w:val="none" w:sz="0" w:space="0" w:color="auto"/>
      </w:divBdr>
    </w:div>
    <w:div w:id="152530570">
      <w:bodyDiv w:val="1"/>
      <w:marLeft w:val="0"/>
      <w:marRight w:val="0"/>
      <w:marTop w:val="0"/>
      <w:marBottom w:val="0"/>
      <w:divBdr>
        <w:top w:val="none" w:sz="0" w:space="0" w:color="auto"/>
        <w:left w:val="none" w:sz="0" w:space="0" w:color="auto"/>
        <w:bottom w:val="none" w:sz="0" w:space="0" w:color="auto"/>
        <w:right w:val="none" w:sz="0" w:space="0" w:color="auto"/>
      </w:divBdr>
    </w:div>
    <w:div w:id="231505707">
      <w:bodyDiv w:val="1"/>
      <w:marLeft w:val="0"/>
      <w:marRight w:val="0"/>
      <w:marTop w:val="0"/>
      <w:marBottom w:val="0"/>
      <w:divBdr>
        <w:top w:val="none" w:sz="0" w:space="0" w:color="auto"/>
        <w:left w:val="none" w:sz="0" w:space="0" w:color="auto"/>
        <w:bottom w:val="none" w:sz="0" w:space="0" w:color="auto"/>
        <w:right w:val="none" w:sz="0" w:space="0" w:color="auto"/>
      </w:divBdr>
    </w:div>
    <w:div w:id="291785914">
      <w:bodyDiv w:val="1"/>
      <w:marLeft w:val="0"/>
      <w:marRight w:val="0"/>
      <w:marTop w:val="0"/>
      <w:marBottom w:val="0"/>
      <w:divBdr>
        <w:top w:val="none" w:sz="0" w:space="0" w:color="auto"/>
        <w:left w:val="none" w:sz="0" w:space="0" w:color="auto"/>
        <w:bottom w:val="none" w:sz="0" w:space="0" w:color="auto"/>
        <w:right w:val="none" w:sz="0" w:space="0" w:color="auto"/>
      </w:divBdr>
    </w:div>
    <w:div w:id="310794055">
      <w:bodyDiv w:val="1"/>
      <w:marLeft w:val="0"/>
      <w:marRight w:val="0"/>
      <w:marTop w:val="0"/>
      <w:marBottom w:val="0"/>
      <w:divBdr>
        <w:top w:val="none" w:sz="0" w:space="0" w:color="auto"/>
        <w:left w:val="none" w:sz="0" w:space="0" w:color="auto"/>
        <w:bottom w:val="none" w:sz="0" w:space="0" w:color="auto"/>
        <w:right w:val="none" w:sz="0" w:space="0" w:color="auto"/>
      </w:divBdr>
    </w:div>
    <w:div w:id="553351392">
      <w:bodyDiv w:val="1"/>
      <w:marLeft w:val="0"/>
      <w:marRight w:val="0"/>
      <w:marTop w:val="0"/>
      <w:marBottom w:val="0"/>
      <w:divBdr>
        <w:top w:val="none" w:sz="0" w:space="0" w:color="auto"/>
        <w:left w:val="none" w:sz="0" w:space="0" w:color="auto"/>
        <w:bottom w:val="none" w:sz="0" w:space="0" w:color="auto"/>
        <w:right w:val="none" w:sz="0" w:space="0" w:color="auto"/>
      </w:divBdr>
    </w:div>
    <w:div w:id="825895931">
      <w:bodyDiv w:val="1"/>
      <w:marLeft w:val="0"/>
      <w:marRight w:val="0"/>
      <w:marTop w:val="0"/>
      <w:marBottom w:val="0"/>
      <w:divBdr>
        <w:top w:val="none" w:sz="0" w:space="0" w:color="auto"/>
        <w:left w:val="none" w:sz="0" w:space="0" w:color="auto"/>
        <w:bottom w:val="none" w:sz="0" w:space="0" w:color="auto"/>
        <w:right w:val="none" w:sz="0" w:space="0" w:color="auto"/>
      </w:divBdr>
    </w:div>
    <w:div w:id="926377434">
      <w:bodyDiv w:val="1"/>
      <w:marLeft w:val="0"/>
      <w:marRight w:val="0"/>
      <w:marTop w:val="0"/>
      <w:marBottom w:val="0"/>
      <w:divBdr>
        <w:top w:val="none" w:sz="0" w:space="0" w:color="auto"/>
        <w:left w:val="none" w:sz="0" w:space="0" w:color="auto"/>
        <w:bottom w:val="none" w:sz="0" w:space="0" w:color="auto"/>
        <w:right w:val="none" w:sz="0" w:space="0" w:color="auto"/>
      </w:divBdr>
    </w:div>
    <w:div w:id="956526516">
      <w:bodyDiv w:val="1"/>
      <w:marLeft w:val="0"/>
      <w:marRight w:val="0"/>
      <w:marTop w:val="0"/>
      <w:marBottom w:val="0"/>
      <w:divBdr>
        <w:top w:val="none" w:sz="0" w:space="0" w:color="auto"/>
        <w:left w:val="none" w:sz="0" w:space="0" w:color="auto"/>
        <w:bottom w:val="none" w:sz="0" w:space="0" w:color="auto"/>
        <w:right w:val="none" w:sz="0" w:space="0" w:color="auto"/>
      </w:divBdr>
    </w:div>
    <w:div w:id="1379013676">
      <w:bodyDiv w:val="1"/>
      <w:marLeft w:val="0"/>
      <w:marRight w:val="0"/>
      <w:marTop w:val="0"/>
      <w:marBottom w:val="0"/>
      <w:divBdr>
        <w:top w:val="none" w:sz="0" w:space="0" w:color="auto"/>
        <w:left w:val="none" w:sz="0" w:space="0" w:color="auto"/>
        <w:bottom w:val="none" w:sz="0" w:space="0" w:color="auto"/>
        <w:right w:val="none" w:sz="0" w:space="0" w:color="auto"/>
      </w:divBdr>
    </w:div>
    <w:div w:id="1583291566">
      <w:bodyDiv w:val="1"/>
      <w:marLeft w:val="0"/>
      <w:marRight w:val="0"/>
      <w:marTop w:val="0"/>
      <w:marBottom w:val="0"/>
      <w:divBdr>
        <w:top w:val="none" w:sz="0" w:space="0" w:color="auto"/>
        <w:left w:val="none" w:sz="0" w:space="0" w:color="auto"/>
        <w:bottom w:val="none" w:sz="0" w:space="0" w:color="auto"/>
        <w:right w:val="none" w:sz="0" w:space="0" w:color="auto"/>
      </w:divBdr>
    </w:div>
    <w:div w:id="1782214726">
      <w:bodyDiv w:val="1"/>
      <w:marLeft w:val="0"/>
      <w:marRight w:val="0"/>
      <w:marTop w:val="0"/>
      <w:marBottom w:val="0"/>
      <w:divBdr>
        <w:top w:val="none" w:sz="0" w:space="0" w:color="auto"/>
        <w:left w:val="none" w:sz="0" w:space="0" w:color="auto"/>
        <w:bottom w:val="none" w:sz="0" w:space="0" w:color="auto"/>
        <w:right w:val="none" w:sz="0" w:space="0" w:color="auto"/>
      </w:divBdr>
    </w:div>
    <w:div w:id="2028484341">
      <w:bodyDiv w:val="1"/>
      <w:marLeft w:val="0"/>
      <w:marRight w:val="0"/>
      <w:marTop w:val="0"/>
      <w:marBottom w:val="0"/>
      <w:divBdr>
        <w:top w:val="none" w:sz="0" w:space="0" w:color="auto"/>
        <w:left w:val="none" w:sz="0" w:space="0" w:color="auto"/>
        <w:bottom w:val="none" w:sz="0" w:space="0" w:color="auto"/>
        <w:right w:val="none" w:sz="0" w:space="0" w:color="auto"/>
      </w:divBdr>
    </w:div>
    <w:div w:id="2048333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iven.natus@evl.fi" TargetMode="External"/><Relationship Id="rId12" Type="http://schemas.openxmlformats.org/officeDocument/2006/relationships/hyperlink" Target="mailto:minna.vatja@kirjapaja.fi"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ja-liisa.saraste@kirjapaja.fi" TargetMode="External"/><Relationship Id="rId10" Type="http://schemas.openxmlformats.org/officeDocument/2006/relationships/hyperlink" Target="mailto:laura.arikka@ev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FD99-20FA-0742-ACCE-720C6CB7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352</Words>
  <Characters>2852</Characters>
  <Application>Microsoft Macintosh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Latvala</dc:creator>
  <cp:keywords/>
  <dc:description/>
  <cp:lastModifiedBy>Marja-Liisa Saraste</cp:lastModifiedBy>
  <cp:revision>11</cp:revision>
  <cp:lastPrinted>2019-03-12T14:33:00Z</cp:lastPrinted>
  <dcterms:created xsi:type="dcterms:W3CDTF">2019-03-12T12:20:00Z</dcterms:created>
  <dcterms:modified xsi:type="dcterms:W3CDTF">2019-03-15T11:42:00Z</dcterms:modified>
  <cp:category/>
</cp:coreProperties>
</file>